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60C" w:rsidRDefault="00405903">
      <w:pPr>
        <w:rPr>
          <w:rFonts w:ascii="Times New Roman" w:hAnsi="Times New Roman" w:cs="Times New Roman"/>
          <w:sz w:val="28"/>
          <w:szCs w:val="28"/>
        </w:rPr>
      </w:pPr>
      <w:r w:rsidRPr="00405903">
        <w:rPr>
          <w:rFonts w:ascii="Times New Roman" w:hAnsi="Times New Roman" w:cs="Times New Roman"/>
          <w:sz w:val="28"/>
          <w:szCs w:val="28"/>
        </w:rPr>
        <w:t>Урок 1</w:t>
      </w:r>
    </w:p>
    <w:p w:rsidR="00405903" w:rsidRDefault="0040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(Среда 08.04.2020 г. – средняя группа)</w:t>
      </w:r>
    </w:p>
    <w:p w:rsidR="00405903" w:rsidRPr="00405903" w:rsidRDefault="00405903">
      <w:pPr>
        <w:rPr>
          <w:rFonts w:ascii="Times New Roman" w:hAnsi="Times New Roman" w:cs="Times New Roman"/>
          <w:b/>
          <w:sz w:val="28"/>
          <w:szCs w:val="28"/>
        </w:rPr>
      </w:pPr>
      <w:r w:rsidRPr="00405903">
        <w:rPr>
          <w:rFonts w:ascii="Times New Roman" w:hAnsi="Times New Roman" w:cs="Times New Roman"/>
          <w:b/>
          <w:sz w:val="28"/>
          <w:szCs w:val="28"/>
        </w:rPr>
        <w:t>Плие (</w:t>
      </w:r>
      <w:r w:rsidRPr="00405903">
        <w:rPr>
          <w:rFonts w:ascii="Times New Roman" w:hAnsi="Times New Roman" w:cs="Times New Roman"/>
          <w:b/>
          <w:sz w:val="28"/>
          <w:szCs w:val="28"/>
          <w:lang w:val="en-US"/>
        </w:rPr>
        <w:t>Plié</w:t>
      </w:r>
      <w:r w:rsidRPr="00405903">
        <w:rPr>
          <w:rFonts w:ascii="Times New Roman" w:hAnsi="Times New Roman" w:cs="Times New Roman"/>
          <w:b/>
          <w:sz w:val="28"/>
          <w:szCs w:val="28"/>
        </w:rPr>
        <w:t>)</w:t>
      </w:r>
    </w:p>
    <w:p w:rsidR="00405903" w:rsidRPr="00405903" w:rsidRDefault="00405903">
      <w:pPr>
        <w:rPr>
          <w:rFonts w:ascii="Times New Roman" w:hAnsi="Times New Roman" w:cs="Times New Roman"/>
          <w:sz w:val="28"/>
          <w:szCs w:val="28"/>
        </w:rPr>
      </w:pPr>
      <w:r w:rsidRPr="00405903">
        <w:rPr>
          <w:rFonts w:ascii="Times New Roman" w:hAnsi="Times New Roman" w:cs="Times New Roman"/>
          <w:sz w:val="28"/>
          <w:szCs w:val="28"/>
        </w:rPr>
        <w:t xml:space="preserve">1. Выучить и повторить вариацию </w:t>
      </w:r>
      <w:r w:rsidRPr="00405903">
        <w:rPr>
          <w:rFonts w:ascii="Times New Roman" w:hAnsi="Times New Roman" w:cs="Times New Roman"/>
          <w:sz w:val="28"/>
          <w:szCs w:val="28"/>
          <w:lang w:val="en-US"/>
        </w:rPr>
        <w:t>Plié</w:t>
      </w:r>
      <w:r w:rsidRPr="00405903">
        <w:rPr>
          <w:rFonts w:ascii="Times New Roman" w:hAnsi="Times New Roman" w:cs="Times New Roman"/>
          <w:sz w:val="28"/>
          <w:szCs w:val="28"/>
        </w:rPr>
        <w:t>.</w:t>
      </w:r>
    </w:p>
    <w:p w:rsidR="00405903" w:rsidRDefault="00405903">
      <w:pPr>
        <w:rPr>
          <w:rFonts w:ascii="Times New Roman" w:hAnsi="Times New Roman" w:cs="Times New Roman"/>
          <w:sz w:val="28"/>
          <w:szCs w:val="28"/>
        </w:rPr>
      </w:pPr>
      <w:r w:rsidRPr="00405903">
        <w:rPr>
          <w:rFonts w:ascii="Times New Roman" w:hAnsi="Times New Roman" w:cs="Times New Roman"/>
          <w:sz w:val="28"/>
          <w:szCs w:val="28"/>
        </w:rPr>
        <w:t xml:space="preserve">2. Чтобы </w:t>
      </w:r>
      <w:proofErr w:type="spellStart"/>
      <w:r w:rsidRPr="00405903">
        <w:rPr>
          <w:rFonts w:ascii="Times New Roman" w:hAnsi="Times New Roman" w:cs="Times New Roman"/>
          <w:sz w:val="28"/>
          <w:szCs w:val="28"/>
        </w:rPr>
        <w:t>выворотно</w:t>
      </w:r>
      <w:proofErr w:type="spellEnd"/>
      <w:r w:rsidRPr="00405903">
        <w:rPr>
          <w:rFonts w:ascii="Times New Roman" w:hAnsi="Times New Roman" w:cs="Times New Roman"/>
          <w:sz w:val="28"/>
          <w:szCs w:val="28"/>
        </w:rPr>
        <w:t xml:space="preserve"> стоять, что нельзя делать? Что нужно делать чтобы стоять </w:t>
      </w:r>
      <w:proofErr w:type="spellStart"/>
      <w:r w:rsidRPr="00405903">
        <w:rPr>
          <w:rFonts w:ascii="Times New Roman" w:hAnsi="Times New Roman" w:cs="Times New Roman"/>
          <w:sz w:val="28"/>
          <w:szCs w:val="28"/>
        </w:rPr>
        <w:t>выворотно</w:t>
      </w:r>
      <w:proofErr w:type="spellEnd"/>
      <w:r w:rsidRPr="00405903">
        <w:rPr>
          <w:rFonts w:ascii="Times New Roman" w:hAnsi="Times New Roman" w:cs="Times New Roman"/>
          <w:sz w:val="28"/>
          <w:szCs w:val="28"/>
        </w:rPr>
        <w:t>?</w:t>
      </w:r>
    </w:p>
    <w:p w:rsidR="00405903" w:rsidRDefault="0040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Правило исполнения </w:t>
      </w:r>
      <w:r w:rsidRPr="00405903">
        <w:rPr>
          <w:rFonts w:ascii="Times New Roman" w:hAnsi="Times New Roman" w:cs="Times New Roman"/>
          <w:sz w:val="28"/>
          <w:szCs w:val="28"/>
          <w:lang w:val="en-US"/>
        </w:rPr>
        <w:t>Plié</w:t>
      </w:r>
      <w:r>
        <w:rPr>
          <w:rFonts w:ascii="Times New Roman" w:hAnsi="Times New Roman" w:cs="Times New Roman"/>
          <w:sz w:val="28"/>
          <w:szCs w:val="28"/>
        </w:rPr>
        <w:t xml:space="preserve"> и м</w:t>
      </w:r>
      <w:r w:rsidR="005D7570">
        <w:rPr>
          <w:rFonts w:ascii="Times New Roman" w:hAnsi="Times New Roman" w:cs="Times New Roman"/>
          <w:sz w:val="28"/>
          <w:szCs w:val="28"/>
        </w:rPr>
        <w:t xml:space="preserve">узыкальный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D7570">
        <w:rPr>
          <w:rFonts w:ascii="Times New Roman" w:hAnsi="Times New Roman" w:cs="Times New Roman"/>
          <w:sz w:val="28"/>
          <w:szCs w:val="28"/>
        </w:rPr>
        <w:t>итм</w:t>
      </w:r>
      <w:r>
        <w:rPr>
          <w:rFonts w:ascii="Times New Roman" w:hAnsi="Times New Roman" w:cs="Times New Roman"/>
          <w:sz w:val="28"/>
          <w:szCs w:val="28"/>
        </w:rPr>
        <w:t xml:space="preserve"> (сколько тактов исполнять </w:t>
      </w:r>
      <w:r w:rsidRPr="00405903">
        <w:rPr>
          <w:rFonts w:ascii="Times New Roman" w:hAnsi="Times New Roman" w:cs="Times New Roman"/>
          <w:sz w:val="28"/>
          <w:szCs w:val="28"/>
          <w:lang w:val="en-US"/>
        </w:rPr>
        <w:t>Plié</w:t>
      </w:r>
      <w:r>
        <w:rPr>
          <w:rFonts w:ascii="Times New Roman" w:hAnsi="Times New Roman" w:cs="Times New Roman"/>
          <w:sz w:val="28"/>
          <w:szCs w:val="28"/>
        </w:rPr>
        <w:t>)?</w:t>
      </w:r>
    </w:p>
    <w:p w:rsidR="00405903" w:rsidRDefault="0040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Нужно ли открывать пятки во 2-ой позиции ног?</w:t>
      </w:r>
    </w:p>
    <w:p w:rsidR="00405903" w:rsidRDefault="0040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Темп музыки какой?</w:t>
      </w:r>
    </w:p>
    <w:p w:rsidR="00405903" w:rsidRDefault="0040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D7570">
        <w:rPr>
          <w:rFonts w:ascii="Times New Roman" w:hAnsi="Times New Roman" w:cs="Times New Roman"/>
          <w:sz w:val="28"/>
          <w:szCs w:val="28"/>
        </w:rPr>
        <w:t>Правило п</w:t>
      </w:r>
      <w:r>
        <w:rPr>
          <w:rFonts w:ascii="Times New Roman" w:hAnsi="Times New Roman" w:cs="Times New Roman"/>
          <w:sz w:val="28"/>
          <w:szCs w:val="28"/>
        </w:rPr>
        <w:t xml:space="preserve">очему </w:t>
      </w:r>
      <w:r w:rsidR="005D7570">
        <w:rPr>
          <w:rFonts w:ascii="Times New Roman" w:hAnsi="Times New Roman" w:cs="Times New Roman"/>
          <w:sz w:val="28"/>
          <w:szCs w:val="28"/>
        </w:rPr>
        <w:t xml:space="preserve">нельзя сидеть долго на </w:t>
      </w:r>
      <w:r w:rsidR="005D7570" w:rsidRPr="00405903">
        <w:rPr>
          <w:rFonts w:ascii="Times New Roman" w:hAnsi="Times New Roman" w:cs="Times New Roman"/>
          <w:sz w:val="28"/>
          <w:szCs w:val="28"/>
          <w:lang w:val="en-US"/>
        </w:rPr>
        <w:t>Plié</w:t>
      </w:r>
      <w:r w:rsidR="005D7570">
        <w:rPr>
          <w:rFonts w:ascii="Times New Roman" w:hAnsi="Times New Roman" w:cs="Times New Roman"/>
          <w:sz w:val="28"/>
          <w:szCs w:val="28"/>
        </w:rPr>
        <w:t>?</w:t>
      </w:r>
    </w:p>
    <w:p w:rsidR="005D7570" w:rsidRDefault="005D75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каких позициях исполняется </w:t>
      </w:r>
      <w:proofErr w:type="gramStart"/>
      <w:r w:rsidRPr="00405903">
        <w:rPr>
          <w:rFonts w:ascii="Times New Roman" w:hAnsi="Times New Roman" w:cs="Times New Roman"/>
          <w:sz w:val="28"/>
          <w:szCs w:val="28"/>
          <w:lang w:val="en-US"/>
        </w:rPr>
        <w:t>Plié</w:t>
      </w:r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(приседание) значение</w:t>
      </w:r>
    </w:p>
    <w:p w:rsidR="005D7570" w:rsidRDefault="005D75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Какие мышцы развивает </w:t>
      </w:r>
      <w:r w:rsidRPr="00405903">
        <w:rPr>
          <w:rFonts w:ascii="Times New Roman" w:hAnsi="Times New Roman" w:cs="Times New Roman"/>
          <w:sz w:val="28"/>
          <w:szCs w:val="28"/>
          <w:lang w:val="en-US"/>
        </w:rPr>
        <w:t>Plié</w:t>
      </w:r>
      <w:r w:rsidR="00942F21">
        <w:rPr>
          <w:rFonts w:ascii="Times New Roman" w:hAnsi="Times New Roman" w:cs="Times New Roman"/>
          <w:sz w:val="28"/>
          <w:szCs w:val="28"/>
        </w:rPr>
        <w:t>?</w:t>
      </w:r>
    </w:p>
    <w:p w:rsidR="00942F21" w:rsidRDefault="00942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Что такое </w:t>
      </w:r>
      <w:r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>
        <w:rPr>
          <w:rFonts w:ascii="Times New Roman" w:hAnsi="Times New Roman" w:cs="Times New Roman"/>
          <w:sz w:val="28"/>
          <w:szCs w:val="28"/>
        </w:rPr>
        <w:t xml:space="preserve">? (значение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препарасьен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42F21" w:rsidRPr="00942F21" w:rsidRDefault="00942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Что такое </w:t>
      </w:r>
      <w:r>
        <w:rPr>
          <w:rFonts w:ascii="Times New Roman" w:hAnsi="Times New Roman" w:cs="Times New Roman"/>
          <w:sz w:val="28"/>
          <w:szCs w:val="28"/>
          <w:lang w:val="en-US"/>
        </w:rPr>
        <w:t>Port de bras</w:t>
      </w:r>
      <w:r>
        <w:rPr>
          <w:rFonts w:ascii="Times New Roman" w:hAnsi="Times New Roman" w:cs="Times New Roman"/>
          <w:sz w:val="28"/>
          <w:szCs w:val="28"/>
        </w:rPr>
        <w:t>? (назад).</w:t>
      </w:r>
      <w:bookmarkStart w:id="0" w:name="_GoBack"/>
      <w:bookmarkEnd w:id="0"/>
    </w:p>
    <w:sectPr w:rsidR="00942F21" w:rsidRPr="00942F21" w:rsidSect="005D75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03"/>
    <w:rsid w:val="00405903"/>
    <w:rsid w:val="005D7570"/>
    <w:rsid w:val="00942F21"/>
    <w:rsid w:val="00C8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7AE0-B4C3-4987-8251-A8596DA0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3</cp:revision>
  <dcterms:created xsi:type="dcterms:W3CDTF">2020-04-07T16:15:00Z</dcterms:created>
  <dcterms:modified xsi:type="dcterms:W3CDTF">2020-04-07T17:10:00Z</dcterms:modified>
</cp:coreProperties>
</file>